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Anticipación y Predicción en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anticipación y predicción en estudiantes de primaria, considerando la observación de imágenes, dedicación, elaboración y comprobación de predicciones, así como la participación y expresión de ideas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Anticipación y Predicción en la Comprensión Lectora</w:t>
      </w:r>
    </w:p>
    <w:p>
      <w:pPr/>
      <w:r>
        <w:rPr/>
        <w:t xml:space="preserve">Esta rúbrica está diseñada para evaluar habilidades de anticipación y predicción en estudiantes de primaria, considerando la observación de imágenes, dedicación, elaboración y comprobación de predicciones, así como la participación y expresión de ideas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imágenes</w:t>
            </w:r>
          </w:p>
        </w:tc>
        <w:tc>
          <w:tcPr>
            <w:noWrap/>
          </w:tcPr>
          <w:p>
            <w:pPr/>
            <w:r>
              <w:rPr/>
              <w:t xml:space="preserve">Observa cuidadosamente todos los detalles de las imágenes y los relaciona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detalles importantes en las imágenes y los relaciona con el texto.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detalles, pero su relación con el texto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observa ni identifica detalles relevantes en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completa todas las actividades con atención y esfuerzo.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del tiempo y completa las actividades con esfuerzo adecuado.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completa algunas actividades con esfuerzo mínimo.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completa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predicciones</w:t>
            </w:r>
          </w:p>
        </w:tc>
        <w:tc>
          <w:tcPr>
            <w:noWrap/>
          </w:tcPr>
          <w:p>
            <w:pPr/>
            <w:r>
              <w:rPr/>
              <w:t xml:space="preserve">Realiza predicciones claras y creativas basadas en evidencias del texto e imágenes.</w:t>
            </w:r>
          </w:p>
        </w:tc>
        <w:tc>
          <w:tcPr>
            <w:noWrap/>
          </w:tcPr>
          <w:p>
            <w:pPr/>
            <w:r>
              <w:rPr/>
              <w:t xml:space="preserve">Realiza predicciones basadas en evidencias,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Realiza predicciones simples, poco fundamentadas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éstas no tienen relación con el texto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relevantes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la mayoría del tiempo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ideas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 o interrumpe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aunque con vocabulario o estructura simple.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manera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 predicciones</w:t>
            </w:r>
          </w:p>
        </w:tc>
        <w:tc>
          <w:tcPr>
            <w:noWrap/>
          </w:tcPr>
          <w:p>
            <w:pPr/>
            <w:r>
              <w:rPr/>
              <w:t xml:space="preserve">Verifica sus predicciones comparándolas detalladamente con el contenido leído y analiza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Verifica sus predicciones con el texto, señalando coincidencias o desacuerdos básicos.</w:t>
            </w:r>
          </w:p>
        </w:tc>
        <w:tc>
          <w:tcPr>
            <w:noWrap/>
          </w:tcPr>
          <w:p>
            <w:pPr/>
            <w:r>
              <w:rPr/>
              <w:t xml:space="preserve">Intenta comprobar predicciones, pero lo hace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verifica o no comprende la relación entre predicciones y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2026-10-01T22:52:58-05:00</dcterms:created>
  <dcterms:modified xsi:type="dcterms:W3CDTF">2026-10-01T22:52:58-05:00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