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"Shapes, Numbers, My Family and Jobs" en Inglés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y comprensión de formas, números, miembros de la familia y profesiones en inglés en estudiantes de preescolar. Cada criterio se evalúa individualmente en cuatro niveles: Excelente, Bueno, Aceptable y Bajo, para obtener una visión detallada del desempeño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"Shapes, Numbers, My Family and Jobs" en Inglés - Preescolar (3-5 años)</w:t>
      </w:r>
    </w:p>
    <w:p>
      <w:pPr/>
      <w:r>
        <w:rPr/>
        <w:t xml:space="preserve">Esta rúbrica está diseñada para evaluar la identificación y comprensión de formas, números, miembros de la familia y profesiones en inglés en estudiantes de preescolar. Cada criterio se evalúa individualmente en cuatro niveles: Excelente, Bueno, Aceptable y Bajo, para obtener una visión detallada del desempeño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formas básicas en inglés sin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formas básicas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básicas pero con errores frecuentes o necesita ayuda constante.</w:t>
            </w:r>
          </w:p>
        </w:tc>
        <w:tc>
          <w:tcPr>
            <w:noWrap/>
          </w:tcPr>
          <w:p>
            <w:pPr/>
            <w:r>
              <w:rPr/>
              <w:t xml:space="preserve">No reconoce ni nombra las formas básicas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y dice los números del 1 al 10 en inglés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del 1 al 10 en inglés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del 1 al 10 pero con errores o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reconoce los números del 1 al 10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Miembros de la Familia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a los miembros principales de la familia en inglés.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miembros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miembros pero con errores frecuentes o necesita ayuda.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miembros de la familia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Profesiones (Jobs)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diferentes profesiones comunes en inglés.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profesiones con apoyo mínimo.</w:t>
            </w:r>
          </w:p>
        </w:tc>
        <w:tc>
          <w:tcPr>
            <w:noWrap/>
          </w:tcPr>
          <w:p>
            <w:pPr/>
            <w:r>
              <w:rPr/>
              <w:t xml:space="preserve">Reconoce algunas profesiones pero con errores o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reconoce ni nombra profesiones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Básica</w:t>
            </w:r>
          </w:p>
        </w:tc>
        <w:tc>
          <w:tcPr>
            <w:noWrap/>
          </w:tcPr>
          <w:p>
            <w:pPr/>
            <w:r>
              <w:rPr/>
              <w:t xml:space="preserve">Pronuncia claramente las palabras relacionadas con formas, números, familia y profesiones en inglés.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palabras claramente,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pronunciación dificulta la comprensión de las palabras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pero muestra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y concentración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 con distracciones mínimas.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mantiene atención y se distrae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en Contexto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aprendido en frases o respuestas simples.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apoyo en frases o respuestas simples.</w:t>
            </w:r>
          </w:p>
        </w:tc>
        <w:tc>
          <w:tcPr>
            <w:noWrap/>
          </w:tcPr>
          <w:p>
            <w:pPr/>
            <w:r>
              <w:rPr/>
              <w:t xml:space="preserve">Intenta usar vocabulario pero con errores o en forma aislada.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aprendido en actividades o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2026-10-02T01:42:24-05:00</dcterms:created>
  <dcterms:modified xsi:type="dcterms:W3CDTF">2026-10-02T01:42:24-05:00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