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Psicológicas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diferentes teorías psicológicas, identificando sus fortalezas y áreas de mejora a través de criterios claros y niveles de desempeño bien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Psicológicas</w:t>
      </w:r>
    </w:p>
    <w:p>
      <w:pPr/>
      <w:r>
        <w:rPr/>
        <w:t xml:space="preserve">Esta rúbrica está diseñada para evaluar el conocimiento y comprensión de los estudiantes universitarios sobre las diferentes teorías psicológicas, identificando sus fortalezas y áreas de mejora a través de criterios claros y niveles de desempeño bien definidos.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psicológicas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teorías psicológicas relevantes, explicándolas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teorías psicológicas,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teorías principales,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Entiende algunas teorías básicas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significativa de las teorías psicológicas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autores y contexto histórico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autores principales y relaciona cada teoría con su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autores y comprende el contexto histórico general de las teorías.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importantes, aunque sin profundizar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pocos autores y tiene dificultad para situar las teorías en su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autores ni contexto histórico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teorías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evaluando fortalezas, debilidades y aplicabilidad de cada teoría.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adecuado, señalando aspectos positivos y limitaciones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consideraciones críticas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pocas críticas o juicios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juicios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teorías</w:t>
            </w:r>
          </w:p>
        </w:tc>
        <w:tc>
          <w:tcPr>
            <w:noWrap/>
          </w:tcPr>
          <w:p>
            <w:pPr/>
            <w:r>
              <w:rPr/>
              <w:t xml:space="preserve">Ilustra claramente la aplicación práctica de las teorías en contextos reales o profesionales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ejemplos pertinentes de aplicación práctica,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ejemplos básicos de aplicación,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poco relacionados con la teoría.</w:t>
            </w:r>
          </w:p>
        </w:tc>
        <w:tc>
          <w:tcPr>
            <w:noWrap/>
          </w:tcPr>
          <w:p>
            <w:pPr/>
            <w:r>
              <w:rPr/>
              <w:t xml:space="preserve">No muestra ejemplos de aplicación práctica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teorías de manera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algunos pequeños lapsos en la estructura o fluidez.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lo general, aunque presenta algunas incoherencias o falta de 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varios puntos y carece de coherencia estructural.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psicológica precisa y apropiada en todo momento,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psicológicos importantes.</w:t>
            </w:r>
          </w:p>
        </w:tc>
        <w:tc>
          <w:tcPr>
            <w:noWrap/>
          </w:tcPr>
          <w:p>
            <w:pPr/>
            <w:r>
              <w:rPr/>
              <w:t xml:space="preserve">Hace uso básico de la terminología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incorrecta o limitada,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psicológica o lo hace de modo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académicas relevantes de manera coherente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correctas,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errores en la citación o poco desarrollo.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y presenta errores frecuentes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incorpora fuentes académicas o no realiza citaciones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las ideas y aporta una reflexión personal profunda y bien fundamentada.</w:t>
            </w:r>
          </w:p>
        </w:tc>
        <w:tc>
          <w:tcPr>
            <w:noWrap/>
          </w:tcPr>
          <w:p>
            <w:pPr/>
            <w:r>
              <w:rPr/>
              <w:t xml:space="preserve">Muestra reflexión personal relevante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Incluye cierta reflexión personal, aunque poco desarrollada o común.</w:t>
            </w:r>
          </w:p>
        </w:tc>
        <w:tc>
          <w:tcPr>
            <w:noWrap/>
          </w:tcPr>
          <w:p>
            <w:pPr/>
            <w:r>
              <w:rPr/>
              <w:t xml:space="preserve">Presenta escasa reflexión personal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aporta ideas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2026-10-02T00:03:29-05:00</dcterms:created>
  <dcterms:modified xsi:type="dcterms:W3CDTF">2026-10-02T00:03:29-05:00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