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¡Versos de Septiembre! Escribimos y Recitamos Nuestro Poema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Lenguaje | Lectura | Gamificación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tiene como propósito que los estudiantes de primaria (6-11 años) aprendan a expresar sus ideas y sentimientos a través de la escritura y recitación de un poema con temáticas propias del mes de septiembre: fiestas patrias, la llegada de la primavera y el mes del circo. A través de una metodología basada en la gamificación, los alumnos se motivarán para crear versos con rima consonante, asonante o verso libre, fomentando la creatividad, el lenguaje poético y la confianza para expresarse oralmente. Esta actividad resulta relevante porque conecta con tradiciones culturales y naturales cercanas a su entorno, permitiéndoles valorar su identidad y el ciclo de las estaciones mientras desarrollan habilidades comunicativas esenciales para su vida escolar y social. Además, aprenderán a escucharse y a valorar las producciones de sus compañeros, fortaleciendo el trabajo colaborativo y el respeto. En resumen, esta sesión integra el lenguaje, la cultura y el juego para un aprendizaje activo, significativo y divertido.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Crear un poema original con temática de septiembre usando verso libre o rima consonante o asonante.</w:t>
      </w:r>
    </w:p>
    <w:p>
      <w:pPr>
        <w:numPr>
          <w:ilvl w:val="0"/>
          <w:numId w:val="1"/>
        </w:numPr>
      </w:pPr>
      <w:r>
        <w:rPr/>
        <w:t xml:space="preserve">Recitar el poema con expresión y claridad para comunicar sus ideas y emociones.</w:t>
      </w:r>
    </w:p>
    <w:p>
      <w:pPr>
        <w:numPr>
          <w:ilvl w:val="0"/>
          <w:numId w:val="1"/>
        </w:numPr>
      </w:pPr>
      <w:r>
        <w:rPr/>
        <w:t xml:space="preserve">Reconocer y aplicar elementos básicos de la poesía como rima, ritmo y versos.</w:t>
      </w:r>
    </w:p>
    <w:p>
      <w:pPr>
        <w:numPr>
          <w:ilvl w:val="0"/>
          <w:numId w:val="1"/>
        </w:numPr>
      </w:pPr>
      <w:r>
        <w:rPr/>
        <w:t xml:space="preserve">Colaborar y valorar las producciones poéticas de sus compañeros mediante la escucha activa.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Hojas blancas y lápices de colores (1 por estudiante).</w:t>
      </w:r>
    </w:p>
    <w:p>
      <w:pPr>
        <w:numPr>
          <w:ilvl w:val="0"/>
          <w:numId w:val="2"/>
        </w:numPr>
      </w:pPr>
      <w:r>
        <w:rPr/>
        <w:t xml:space="preserve">Tarjetas con palabras relacionadas a septiembre, primavera, fiestas patrias y circo (aprox. 30 tarjetas).</w:t>
      </w:r>
    </w:p>
    <w:p>
      <w:pPr>
        <w:numPr>
          <w:ilvl w:val="0"/>
          <w:numId w:val="2"/>
        </w:numPr>
      </w:pPr>
      <w:r>
        <w:rPr/>
        <w:t xml:space="preserve">Carteles con ejemplos breves de versos con rima consonante, asonante y verso libre.</w:t>
      </w:r>
    </w:p>
    <w:p>
      <w:pPr>
        <w:numPr>
          <w:ilvl w:val="0"/>
          <w:numId w:val="2"/>
        </w:numPr>
      </w:pPr>
      <w:r>
        <w:rPr/>
        <w:t xml:space="preserve">Pizarra o rotafolio y marcadores.</w:t>
      </w:r>
    </w:p>
    <w:p>
      <w:pPr>
        <w:numPr>
          <w:ilvl w:val="0"/>
          <w:numId w:val="2"/>
        </w:numPr>
      </w:pPr>
      <w:r>
        <w:rPr/>
        <w:t xml:space="preserve">Reproductor de audio o computadora para música alegre (opcional para ambiente de trabajo).</w:t>
      </w:r>
    </w:p>
    <w:p>
      <w:pPr>
        <w:numPr>
          <w:ilvl w:val="0"/>
          <w:numId w:val="2"/>
        </w:numPr>
      </w:pPr>
      <w:r>
        <w:rPr/>
        <w:t xml:space="preserve">Insignias o estrellas adhesivas para premiar avances y participación.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 escritura de palabras y oraciones simples.</w:t>
      </w:r>
    </w:p>
    <w:p>
      <w:pPr>
        <w:numPr>
          <w:ilvl w:val="0"/>
          <w:numId w:val="3"/>
        </w:numPr>
      </w:pPr>
      <w:r>
        <w:rPr/>
        <w:t xml:space="preserve">Experiencia previa en escuchar cuentos o poesías cortas.</w:t>
      </w:r>
    </w:p>
    <w:p>
      <w:pPr>
        <w:numPr>
          <w:ilvl w:val="0"/>
          <w:numId w:val="3"/>
        </w:numPr>
      </w:pPr>
      <w:r>
        <w:rPr/>
        <w:t xml:space="preserve">Habilidades básicas para hablar en grupo y expresar ideas oralmente.</w:t>
      </w:r>
    </w:p>
    <w:p>
      <w:pPr>
        <w:numPr>
          <w:ilvl w:val="0"/>
          <w:numId w:val="3"/>
        </w:numPr>
      </w:pPr>
      <w:r>
        <w:rPr/>
        <w:t xml:space="preserve">Reconocimiento de algunas palabras relacionadas con las fiestas patrias, la primavera o el circo.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“Hoy vamos a convertirnos en poetas y poetas creando versos sobre temas muy especiales de septiembre: las fiestas patrias, la primavera y el circo. Vamos a aprender a escribir poemas y también a recitarlos para compartirlos con alegría.”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con atención y se preparan para participar.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Muestra 3 imágenes grandes: una de un desfile patriótico, otra de flores y mariposas y una del circo con payasos y animales.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 pregunta:</w:t>
      </w:r>
      <w:r>
        <w:rPr/>
        <w:t xml:space="preserve"> “¿Qué ven en estas imágenes? ¿Alguien ha vivido o visto algo parecido? ¿Qué palabras les vienen a la mente?”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en voz alta palabras o frases cortas relacionadas, mientras el docente las anota en la pizarra bajo cada imagen.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“¿Sabían que en septiembre muchas personas celebran con música, bailes y colores? ¿Y que la primavera hace que todo florezca y el circo llena de magia y risas nuestras vidas? Hoy vamos a jugar a crear poemas que cuenten esas historias. ¡Será como un juego donde cada uno gana estrellas por sus versos!”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Muestran interés y entusiasmo, algunos preguntan sobre las estrellas y el juego.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“Estos temas nos conectan con nuestras tradiciones y la naturaleza que nos rodea. Al escribir y recitar poemas, aprendemos a compartir lo que sentimos y pensamos, algo que podemos hacer en casa, en la escuela y con amigos.”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Asienten y se preparan para comenzar la creación poética.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40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“Vamos a ver cómo se forman los poemas. Hay versos que riman de dos formas: consonante donde las letras suenan igual al final, y asonante donde sólo las vocales suenan parecido. También podemos hacer versos libres, que no riman pero tienen ritmo y sentimiento. Les mostraré ejemplos en estos carteles.”</w:t>
      </w:r>
    </w:p>
    <w:p>
      <w:pPr/>
      <w:r>
        <w:rPr/>
        <w:t xml:space="preserve">Presenta en voz alta los ejemplos breves y pregunta a los estudiantes qué escuchan en cada uno, guiándolos a identificar rimas o ritmo.</w:t>
      </w:r>
    </w:p>
    <w:p>
      <w:pPr/>
      <w:r>
        <w:rPr>
          <w:b w:val="1"/>
          <w:bCs w:val="1"/>
        </w:rPr>
        <w:t xml:space="preserve">Actividades de aprendizaje activo:</w:t>
      </w:r>
    </w:p>
    <w:p>
      <w:pPr/>
      <w:r>
        <w:rPr>
          <w:b w:val="1"/>
          <w:bCs w:val="1"/>
        </w:rPr>
        <w:t xml:space="preserve">Actividad 1: “La búsqueda de palabras mágicas”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Crear vocabulario relacionado con el tema para inspirar el poema.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/>
        <w:t xml:space="preserve">El docente reparte las tarjetas con palabras relacionadas con las temáticas (ej. “bandera”, “mariposa”, “payaso”, “baile”, “flor”, “música”).</w:t>
      </w:r>
    </w:p>
    <w:p>
      <w:pPr>
        <w:numPr>
          <w:ilvl w:val="1"/>
          <w:numId w:val="5"/>
        </w:numPr>
      </w:pPr>
      <w:r>
        <w:rPr/>
        <w:t xml:space="preserve">En pequeños grupos de 3-4, los estudiantes leen sus palabras y crean una lista de 5 palabras favoritas para usar en su poema.</w:t>
      </w:r>
    </w:p>
    <w:p>
      <w:pPr>
        <w:numPr>
          <w:ilvl w:val="1"/>
          <w:numId w:val="5"/>
        </w:numPr>
      </w:pPr>
      <w:r>
        <w:rPr/>
        <w:t xml:space="preserve">El docente circula preguntando: “¿Por qué eligieron esa palabra?”, “¿Cómo suena?”, “¿Se podría usar para rimar?”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 (3-4 estudiantes)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Lista de 5 palabras favoritas por grupo para inspiración.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10 minutos</w:t>
      </w:r>
    </w:p>
    <w:p>
      <w:pPr/>
      <w:r>
        <w:rPr>
          <w:b w:val="1"/>
          <w:bCs w:val="1"/>
        </w:rPr>
        <w:t xml:space="preserve">Actividad 2: “Construyendo versos”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Escribir versos con rima consonante, asonante o versos libres usando las palabras seleccionadas.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/>
        <w:t xml:space="preserve">Cada estudiante recibe una hoja para escribir su poema.</w:t>
      </w:r>
    </w:p>
    <w:p>
      <w:pPr>
        <w:numPr>
          <w:ilvl w:val="1"/>
          <w:numId w:val="6"/>
        </w:numPr>
      </w:pPr>
      <w:r>
        <w:rPr/>
        <w:t xml:space="preserve">El docente explica: “Pueden escribir versos cortos usando las palabras o ideas que les gustaron. Pueden intentar que rimen o simplemente expresar lo que sienten.”</w:t>
      </w:r>
    </w:p>
    <w:p>
      <w:pPr>
        <w:numPr>
          <w:ilvl w:val="1"/>
          <w:numId w:val="6"/>
        </w:numPr>
      </w:pPr>
      <w:r>
        <w:rPr/>
        <w:t xml:space="preserve">El docente apoya con ejemplos y sugiere: “Si quieren, pueden empezar con ‘En septiembre…’ o ‘La primavera…’”</w:t>
      </w:r>
    </w:p>
    <w:p>
      <w:pPr>
        <w:numPr>
          <w:ilvl w:val="1"/>
          <w:numId w:val="6"/>
        </w:numPr>
      </w:pPr>
      <w:r>
        <w:rPr/>
        <w:t xml:space="preserve">Durante la actividad, el docente pasa por los pupitres, ofrece sugerencias, hace preguntas como: “¿Qué palabra podría rimar con esta? ¿Quieres probar otro verso?”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Primer borrador de poema personal.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/>
      <w:r>
        <w:rPr>
          <w:b w:val="1"/>
          <w:bCs w:val="1"/>
        </w:rPr>
        <w:t xml:space="preserve">Actividad 3: “Ensayo de la voz poética”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Practicar la recitación del poema con expresión y claridad.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/>
        <w:t xml:space="preserve">Por parejas, cada estudiante lee su poema en voz alta a su compañero.</w:t>
      </w:r>
    </w:p>
    <w:p>
      <w:pPr>
        <w:numPr>
          <w:ilvl w:val="1"/>
          <w:numId w:val="7"/>
        </w:numPr>
      </w:pPr>
      <w:r>
        <w:rPr/>
        <w:t xml:space="preserve">El compañero escucha y da un comentario positivo, por ejemplo: “Me gustó cómo dijiste la última línea” o “Tu poema me hizo imaginar las flores”.</w:t>
      </w:r>
    </w:p>
    <w:p>
      <w:pPr>
        <w:numPr>
          <w:ilvl w:val="1"/>
          <w:numId w:val="7"/>
        </w:numPr>
      </w:pPr>
      <w:r>
        <w:rPr/>
        <w:t xml:space="preserve">El docente explica: “Recuerden hablar fuerte y claro, y usar la cara para mostrar lo que sienten.”</w:t>
      </w:r>
    </w:p>
    <w:p>
      <w:pPr>
        <w:numPr>
          <w:ilvl w:val="1"/>
          <w:numId w:val="7"/>
        </w:numPr>
      </w:pPr>
      <w:r>
        <w:rPr/>
        <w:t xml:space="preserve">Los estudiantes ensayan al menos dos veces, mejorando la expresión y volumen.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Poema recitado en práctica oral.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Se les invita a crear una ilustración para acompañar su poema usando lápices de colores y a preparar una pequeña presentación para compartirla con el grupo.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Para estudiantes que necesitan más apoyo:</w:t>
      </w:r>
      <w:r>
        <w:rPr/>
        <w:t xml:space="preserve"> El docente ofrece ayuda para formar oraciones cortas, usar palabras de las tarjetas y estructura básica para el verso libre, además de permitir que trabajen en parejas para el apoyo mutuo.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“Ahora que tenemos nuestras palabras y versos, vamos a compartirlos con alegría para que todos conozcan nuestras creaciones. Recuerden que cada poema es especial y merece que lo escuchemos con atención.”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“Estrellas del poema”:</w:t>
      </w:r>
      <w:r>
        <w:rPr/>
        <w:t xml:space="preserve"> En círculo, cada estudiante recita uno o dos versos de su poema frente al grupo.</w:t>
      </w:r>
    </w:p>
    <w:p>
      <w:pPr>
        <w:numPr>
          <w:ilvl w:val="0"/>
          <w:numId w:val="9"/>
        </w:numPr>
      </w:pPr>
      <w:r>
        <w:rPr/>
        <w:t xml:space="preserve">Los compañeros y el docente entregan una estrella adhesiva a cada participante por su valentía y creatividad.</w:t>
      </w:r>
    </w:p>
    <w:p>
      <w:pPr>
        <w:numPr>
          <w:ilvl w:val="0"/>
          <w:numId w:val="9"/>
        </w:numPr>
      </w:pPr>
      <w:r>
        <w:rPr/>
        <w:t xml:space="preserve">El docente anota en la pizarra tres palabras que más se repitieron para conectar los poemas y reforzar vocabulario.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0"/>
        </w:numPr>
      </w:pPr>
      <w:r>
        <w:rPr/>
        <w:t xml:space="preserve">“¿Qué fue lo que más te gustó al escribir tu poema?”</w:t>
      </w:r>
    </w:p>
    <w:p>
      <w:pPr>
        <w:numPr>
          <w:ilvl w:val="0"/>
          <w:numId w:val="10"/>
        </w:numPr>
      </w:pPr>
      <w:r>
        <w:rPr/>
        <w:t xml:space="preserve">“¿Cómo te sentiste al recitarlo frente a tus compañeros?”</w:t>
      </w:r>
    </w:p>
    <w:p>
      <w:pPr>
        <w:numPr>
          <w:ilvl w:val="0"/>
          <w:numId w:val="10"/>
        </w:numPr>
      </w:pPr>
      <w:r>
        <w:rPr/>
        <w:t xml:space="preserve">“¿Qué aprendiste hoy sobre las rimas y los versos?”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Motiva a que algunos compartan sus respuestas brevemente.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Proporciona comentarios positivos personalizados, destacando esfuerzos, creatividad y mejora en la expresión oral. Refuerza que el valor está en intentarlo y compartir.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“Pueden seguir creando poemas en casa o en otras materias, sobre cualquier tema que les guste. La poesía está en todas partes y nos ayuda a contar historias con belleza y sentimiento.”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Invitar a los estudiantes a entrevistar a un familiar sobre alguna tradición de septiembre o la primavera y escribir un pequeño verso o dibujo para compartir en la próxima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Formativa durante el desarrollo (observación directa y retroalimentación en actividades de escritura y recitación) y sumativa en el cierre (recitación individual y síntesis grupal).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1"/>
        </w:numPr>
      </w:pPr>
      <w:r>
        <w:rPr/>
        <w:t xml:space="preserve">El estudiante crea un poema con al menos cuatro versos, usando rima consonante, asonante o verso libre (Objetivo 1).</w:t>
      </w:r>
    </w:p>
    <w:p>
      <w:pPr>
        <w:numPr>
          <w:ilvl w:val="0"/>
          <w:numId w:val="11"/>
        </w:numPr>
      </w:pPr>
      <w:r>
        <w:rPr/>
        <w:t xml:space="preserve">El estudiante recita el poema con claridad, volumen adecuado y expresión (Objetivo 2).</w:t>
      </w:r>
    </w:p>
    <w:p>
      <w:pPr>
        <w:numPr>
          <w:ilvl w:val="0"/>
          <w:numId w:val="11"/>
        </w:numPr>
      </w:pPr>
      <w:r>
        <w:rPr/>
        <w:t xml:space="preserve">El estudiante identifica y aplica elementos básicos de poesía como rima y ritmo (Objetivo 3).</w:t>
      </w:r>
    </w:p>
    <w:p>
      <w:pPr>
        <w:numPr>
          <w:ilvl w:val="0"/>
          <w:numId w:val="11"/>
        </w:numPr>
      </w:pPr>
      <w:r>
        <w:rPr/>
        <w:t xml:space="preserve">El estudiante escucha y valora positivamente las producciones de sus compañeros (Objetivo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2"/>
        </w:numPr>
      </w:pPr>
      <w:r>
        <w:rPr/>
        <w:t xml:space="preserve">Lista de cotejo para observar la presencia de rima, número de versos y expresión oral.</w:t>
      </w:r>
    </w:p>
    <w:p>
      <w:pPr>
        <w:numPr>
          <w:ilvl w:val="0"/>
          <w:numId w:val="12"/>
        </w:numPr>
      </w:pPr>
      <w:r>
        <w:rPr/>
        <w:t xml:space="preserve">Observación directa durante las actividades y recitación.</w:t>
      </w:r>
    </w:p>
    <w:p>
      <w:pPr>
        <w:numPr>
          <w:ilvl w:val="0"/>
          <w:numId w:val="12"/>
        </w:numPr>
      </w:pPr>
      <w:r>
        <w:rPr/>
        <w:t xml:space="preserve">Autoevaluación breve al final con preguntas guía (oral o escrita).</w:t>
      </w:r>
    </w:p>
    <w:p>
      <w:pPr>
        <w:numPr>
          <w:ilvl w:val="0"/>
          <w:numId w:val="12"/>
        </w:numPr>
      </w:pPr>
      <w:r>
        <w:rPr/>
        <w:t xml:space="preserve">Rúbrica sencilla para valorar creatividad, participación y expresión.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3"/>
        </w:numPr>
      </w:pPr>
      <w:r>
        <w:rPr/>
        <w:t xml:space="preserve">Poema escrito por cada estudiante.</w:t>
      </w:r>
    </w:p>
    <w:p>
      <w:pPr>
        <w:numPr>
          <w:ilvl w:val="0"/>
          <w:numId w:val="13"/>
        </w:numPr>
      </w:pPr>
      <w:r>
        <w:rPr/>
        <w:t xml:space="preserve">Video o registro de la recitación individual.</w:t>
      </w:r>
    </w:p>
    <w:p>
      <w:pPr>
        <w:numPr>
          <w:ilvl w:val="0"/>
          <w:numId w:val="13"/>
        </w:numPr>
      </w:pPr>
      <w:r>
        <w:rPr/>
        <w:t xml:space="preserve">Participación en la actividad de escucha y valoración con estrellas.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B3E0F0E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9B508FA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D5E6386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FF3677F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EEA99A7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B287F34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850CB82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926F445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B073445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8FACA49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65D3EDC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27FFC7D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FC21783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2026-10-02T02:10:48-05:00</dcterms:created>
  <dcterms:modified xsi:type="dcterms:W3CDTF">2026-10-02T02:10:48-05:00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