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Calidad Educativa: Diseño de Instrumentos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educación general y tiene como propósito principal que los participantes comprendan la importancia de la evaluación de la calidad educativa y desarrollen habilidades para diseñar instrumentos de evaluación efectivos. A través de una metodología activa basada en el Aprendizaje Basado en Problemas (ABP), los estudiantes enfrentan un caso real que requiere analizar, diseñar y justificar herramientas evaluativas, fomentando su pensamiento crítico y competencias profesionales.</w:t>
      </w:r>
    </w:p>
    <w:p>
      <w:pPr/>
      <w:r>
        <w:rPr/>
        <w:t xml:space="preserve">La evaluación de la calidad educativa es fundamental para garantizar procesos de enseñanza y aprendizaje significativos y mejorar continuamente las prácticas educativas. Entender y aplicar este conocimiento conecta directamente con la labor futura de los estudiantes como educadores o gestores educativos, quienes deberán crear instrumentos válidos y confiables para valorar el aprendizaje de sus estudiantes o la efectividad de programas formativos.</w:t>
      </w:r>
    </w:p>
    <w:p>
      <w:pPr/>
      <w:r>
        <w:rPr/>
        <w:t xml:space="preserve">Mediante la resolución colaborativa de un problema contextualizado, el plan vincula teoría y práctica, preparando a los estudiantes para enfrentar desafíos reales en su desempeño profesional, promoviendo un aprendizaje activo, reflexivo y centrado en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esenciales para evaluar la calidad educativa en contextos diversos.</w:t>
      </w:r>
    </w:p>
    <w:p>
      <w:pPr>
        <w:numPr>
          <w:ilvl w:val="0"/>
          <w:numId w:val="1"/>
        </w:numPr>
      </w:pPr>
      <w:r>
        <w:rPr/>
        <w:t xml:space="preserve">Diseñar instrumentos de evaluación apropiados, claros y pertinentes para medir aprendizajes específicos.</w:t>
      </w:r>
    </w:p>
    <w:p>
      <w:pPr>
        <w:numPr>
          <w:ilvl w:val="0"/>
          <w:numId w:val="1"/>
        </w:numPr>
      </w:pPr>
      <w:r>
        <w:rPr/>
        <w:t xml:space="preserve">Argumentar la selección de técnicas e instrumentos de evaluación con base en criterios de validez y confiabilidad.</w:t>
      </w:r>
    </w:p>
    <w:p>
      <w:pPr>
        <w:numPr>
          <w:ilvl w:val="0"/>
          <w:numId w:val="1"/>
        </w:numPr>
      </w:pPr>
      <w:r>
        <w:rPr/>
        <w:t xml:space="preserve">Evaluar críticamente instrumentos de evaluación existentes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Plantillas impresas con ejemplos de instrumentos de evaluación (rúbricas, listas de cotejo, pruebas objetivas).</w:t>
      </w:r>
    </w:p>
    <w:p>
      <w:pPr>
        <w:numPr>
          <w:ilvl w:val="0"/>
          <w:numId w:val="2"/>
        </w:numPr>
      </w:pPr>
      <w:r>
        <w:rPr/>
        <w:t xml:space="preserve">Documento digital con caso problema sobre evaluación de calidad educativa (formato PDF).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evaluación educativa.</w:t>
      </w:r>
    </w:p>
    <w:p>
      <w:pPr>
        <w:numPr>
          <w:ilvl w:val="0"/>
          <w:numId w:val="3"/>
        </w:numPr>
      </w:pPr>
      <w:r>
        <w:rPr/>
        <w:t xml:space="preserve">Familiaridad previa con tipos de instrumentos de evaluación (exámenes, rúbricas, listas de cotejo).</w:t>
      </w:r>
    </w:p>
    <w:p>
      <w:pPr>
        <w:numPr>
          <w:ilvl w:val="0"/>
          <w:numId w:val="3"/>
        </w:numPr>
      </w:pPr>
      <w:r>
        <w:rPr/>
        <w:t xml:space="preserve">Habilidades básicas de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mínima en discusión y análisis de casos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los estudiantes comprendan la importancia de evaluar la calidad educativa y aprendan a diseñar instrumentos de evaluación efectivos para su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escuela reporta bajos resultados en el aprendizaje de sus estudiantes. Los directivos solicitan diseñar un instrumento para evaluar si la metodología aplicada es efectiva.”</w:t>
      </w:r>
    </w:p>
    <w:p>
      <w:pPr/>
      <w:r>
        <w:rPr/>
        <w:t xml:space="preserve">Pregunta detonadora al grupo: </w:t>
      </w:r>
      <w:r>
        <w:rPr>
          <w:i w:val="1"/>
          <w:iCs w:val="1"/>
        </w:rPr>
        <w:t xml:space="preserve">¿Qué aspectos creen que deberían evaluarse para determinar la calidad educativa en esta situación?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por 3 minutos y comparten ideas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datos actuales sobre el impacto de evaluaciones mal diseñadas en la calidad educativa y destaca cómo instrumentos adecuados pueden transformar la enseñanza.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motivan a entender la importancia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estudiantes, resaltando que como futuros profesionales enfrentarán la necesidad de medir aprendizajes de forma precisa y justa.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aprendizaje que desarrollarán.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elementos clave para evaluar la calidad educativa: criterios de validez, confiabilidad, pertinencia y claridad en los instrumentos. Introduce el caso problema en detalle, entregando el documento digital con la descripción del contexto y necesidades de evaluación.</w:t>
      </w:r>
    </w:p>
    <w:p>
      <w:pPr/>
      <w:r>
        <w:rPr>
          <w:b w:val="1"/>
          <w:bCs w:val="1"/>
        </w:rPr>
        <w:t xml:space="preserve">Actividad 1: Análisis crítico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esenciales para evaluar la calidad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en conjunto el caso problema y discutir las necesidades específicas de evaluación que presenta.</w:t>
      </w:r>
    </w:p>
    <w:p>
      <w:pPr>
        <w:numPr>
          <w:ilvl w:val="1"/>
          <w:numId w:val="4"/>
        </w:numPr>
      </w:pPr>
      <w:r>
        <w:rPr/>
        <w:t xml:space="preserve">Identificar al menos tres aspectos clave que deben ser evaluados para mejorar la calidad educativa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tres aspectos clave a evaluar y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“¿Qué indicadores podrían medir esos aspectos?”, “¿Cómo impacta cada aspecto en la calidad educativa?”</w:t>
      </w:r>
    </w:p>
    <w:p>
      <w:pPr/>
      <w:r>
        <w:rPr>
          <w:b w:val="1"/>
          <w:bCs w:val="1"/>
        </w:rPr>
        <w:t xml:space="preserve">Actividad 2: Diseño colaborativo de instrumentos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de evaluación claros y pertinentes.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uno de los aspectos identificados para diseñar un instrumento de evaluación (rúbrica, lista de cotejo, prueba objetiva).</w:t>
      </w:r>
    </w:p>
    <w:p>
      <w:pPr>
        <w:numPr>
          <w:ilvl w:val="1"/>
          <w:numId w:val="5"/>
        </w:numPr>
      </w:pPr>
      <w:r>
        <w:rPr/>
        <w:t xml:space="preserve">Utilizando la plantilla impresa y recursos digitales, elaboran el instrumento con criterios claros y escalas de valoración.</w:t>
      </w:r>
    </w:p>
    <w:p>
      <w:pPr>
        <w:numPr>
          <w:ilvl w:val="1"/>
          <w:numId w:val="5"/>
        </w:numPr>
      </w:pPr>
      <w:r>
        <w:rPr/>
        <w:t xml:space="preserve">Preparan una breve explicación para justificar su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diseñado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el diseño, hacer preguntas como “¿Cómo asegura este instrumento la validez?”, “¿Es comprensible para los evaluados?”, “¿Qué mejoras sugieren para hacerlo más confiable?”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críticamente instrumentos de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instrumento y justificación en plenaria (3 minutos por grupo).</w:t>
      </w:r>
    </w:p>
    <w:p>
      <w:pPr>
        <w:numPr>
          <w:ilvl w:val="1"/>
          <w:numId w:val="6"/>
        </w:numPr>
      </w:pPr>
      <w:r>
        <w:rPr/>
        <w:t xml:space="preserve">Los demás estudiantes brindan retroalimentación constructiva con base en criterios previamente discutidos.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anotaciones para mejora del instrumento.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enfatizar aspectos positivos y sugerir mejoras, promover respeto y argumentación fundamentada.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diseñar un segundo instrumento para otro aspecto o a explorar versiones digitales de instrumentos de evaluación avanzados.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Ofrecer ejemplos guiados y acompañamiento personalizado durante el diseño; brindar apoyo con preguntas orientadoras y esquemas.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de la fase y anuncia que en la siguiente fase consolidarán sus aprendizajes con una actividad de síntesis y reflexión.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donde se organizan los conceptos clave aprendidos sobre evaluación de calidad, diseño de instrumentos y criterios.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conceptos para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la reflexión individual escrita en una hoja que recogerá al final de la sesión:</w:t>
      </w:r>
    </w:p>
    <w:p>
      <w:pPr>
        <w:numPr>
          <w:ilvl w:val="0"/>
          <w:numId w:val="8"/>
        </w:numPr>
      </w:pPr>
      <w:r>
        <w:rPr/>
        <w:t xml:space="preserve">¿Cuál fue el aspecto más relevante que aprendí sobre el diseño de instrumentos de evaluación?</w:t>
      </w:r>
    </w:p>
    <w:p>
      <w:pPr>
        <w:numPr>
          <w:ilvl w:val="0"/>
          <w:numId w:val="8"/>
        </w:numPr>
      </w:pPr>
      <w:r>
        <w:rPr/>
        <w:t xml:space="preserve">¿Cómo puedo aplicar hoy lo aprendido en mi formación o práctica profesional?</w:t>
      </w:r>
    </w:p>
    <w:p>
      <w:pPr>
        <w:numPr>
          <w:ilvl w:val="0"/>
          <w:numId w:val="8"/>
        </w:numPr>
      </w:pPr>
      <w:r>
        <w:rPr/>
        <w:t xml:space="preserve">¿Qué dudas o dificultades encontré durante el diseño del instrumento y cómo las enfrenté?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calidad de los diseños, resalta mejoras y ofrece recomendaciones para futuras prácticas.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asignaturas y la práctica profesional, enfatizando que el diseño de instrumentos es una herramienta clave para garantizar una educación de calidad.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voluntaria que cada estudiante diseñe un instrumento de evaluación para una asignatura o tema de su interés, aplicando los criterios vistos, para compartir en próximas sesiones o en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 durante el desarrollo a través de la observación y retroalimentación en el análisis del caso, diseño y presentación de instrumentos.</w:t>
      </w:r>
    </w:p>
    <w:p>
      <w:pPr>
        <w:numPr>
          <w:ilvl w:val="0"/>
          <w:numId w:val="9"/>
        </w:numPr>
      </w:pPr>
      <w:r>
        <w:rPr/>
        <w:t xml:space="preserve">Sumativa en el cierre con la reflexión escrita y la calidad del instrumento diseñado como evidencia principal.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aspectos clave en la evaluación de la calidad educativa (Objetivo 1).</w:t>
      </w:r>
    </w:p>
    <w:p>
      <w:pPr>
        <w:numPr>
          <w:ilvl w:val="0"/>
          <w:numId w:val="10"/>
        </w:numPr>
      </w:pPr>
      <w:r>
        <w:rPr/>
        <w:t xml:space="preserve">Diseño claro, pertinente y coherente de instrumentos de evaluación (Objetivo 2).</w:t>
      </w:r>
    </w:p>
    <w:p>
      <w:pPr>
        <w:numPr>
          <w:ilvl w:val="0"/>
          <w:numId w:val="10"/>
        </w:numPr>
      </w:pPr>
      <w:r>
        <w:rPr/>
        <w:t xml:space="preserve">Justificación fundamentada de la selección de técnicas e instrumentos (Objetivo 3).</w:t>
      </w:r>
    </w:p>
    <w:p>
      <w:pPr>
        <w:numPr>
          <w:ilvl w:val="0"/>
          <w:numId w:val="10"/>
        </w:numPr>
      </w:pPr>
      <w:r>
        <w:rPr/>
        <w:t xml:space="preserve">Habilidad para evaluar críticamente y mejorar instrumentos de evaluación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diseño del instrumento (claridad, pertinencia, justificación).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presentación.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actividades de análisis y diseño.</w:t>
      </w:r>
    </w:p>
    <w:p>
      <w:pPr>
        <w:numPr>
          <w:ilvl w:val="0"/>
          <w:numId w:val="11"/>
        </w:numPr>
      </w:pPr>
      <w:r>
        <w:rPr/>
        <w:t xml:space="preserve">Autoevaluación y coevaluación durante la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aspectos clave identificados en el análisis del caso.</w:t>
      </w:r>
    </w:p>
    <w:p>
      <w:pPr>
        <w:numPr>
          <w:ilvl w:val="0"/>
          <w:numId w:val="12"/>
        </w:numPr>
      </w:pPr>
      <w:r>
        <w:rPr/>
        <w:t xml:space="preserve">Instrumentos de evaluación diseñados por los grupos.</w:t>
      </w:r>
    </w:p>
    <w:p>
      <w:pPr>
        <w:numPr>
          <w:ilvl w:val="0"/>
          <w:numId w:val="12"/>
        </w:numPr>
      </w:pPr>
      <w:r>
        <w:rPr/>
        <w:t xml:space="preserve">Justificaciones por escrito y presentaciones orales.</w:t>
      </w:r>
    </w:p>
    <w:p>
      <w:pPr>
        <w:numPr>
          <w:ilvl w:val="0"/>
          <w:numId w:val="12"/>
        </w:numPr>
      </w:pPr>
      <w:r>
        <w:rPr/>
        <w:t xml:space="preserve">Respuestas reflexivas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792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C9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EFC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65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5AC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95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D3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BE3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EA4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E60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010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B1D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2026-10-02T01:31:57-05:00</dcterms:created>
  <dcterms:modified xsi:type="dcterms:W3CDTF">2026-10-02T01:31:57-05:00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